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4B" w:rsidRDefault="004120CA" w:rsidP="00BB3733">
      <w:pPr>
        <w:pStyle w:val="Nadpis8"/>
      </w:pPr>
      <w:r>
        <w:t>Program schůze zastupitelstva obce Hodov</w:t>
      </w:r>
      <w:r w:rsidR="00BB3733">
        <w:t xml:space="preserve"> </w:t>
      </w:r>
      <w:r w:rsidR="004C42E3">
        <w:t xml:space="preserve"> č</w:t>
      </w:r>
      <w:r w:rsidR="00F12FB2">
        <w:t>.</w:t>
      </w:r>
      <w:r w:rsidR="004C42E3">
        <w:t xml:space="preserve"> </w:t>
      </w:r>
      <w:r w:rsidR="00011BE2">
        <w:t>52</w:t>
      </w:r>
      <w:r w:rsidR="004C42E3">
        <w:t xml:space="preserve">  konané dne </w:t>
      </w:r>
      <w:r w:rsidR="00011BE2">
        <w:t>13.6.2014</w:t>
      </w:r>
    </w:p>
    <w:p w:rsidR="00120756" w:rsidRDefault="00120756" w:rsidP="00120756"/>
    <w:p w:rsidR="00120756" w:rsidRDefault="00120756" w:rsidP="00120756">
      <w:r>
        <w:t>1 Schválení připojení obce Hodov do MAS Podhorácko. E-mail 23.5.2014</w:t>
      </w:r>
    </w:p>
    <w:p w:rsidR="001A3972" w:rsidRDefault="001A3972" w:rsidP="00120756">
      <w:r>
        <w:t>2 Získání dotace bioodpad. Příprava podkladů výběrové řízení, podklady k rozhodnutí o přidělení dotace a následnou 5ti letou administraci, Tabulka ve složce Bioodpad řádek 1123</w:t>
      </w:r>
    </w:p>
    <w:p w:rsidR="00DF18D2" w:rsidRDefault="00DF18D2" w:rsidP="00120756">
      <w:r>
        <w:t>3 Darovací smlouva na SUS</w:t>
      </w:r>
    </w:p>
    <w:p w:rsidR="00DF18D2" w:rsidRDefault="00DF18D2" w:rsidP="00120756">
      <w:r>
        <w:t>4 Výběrové řízení na výměnu zdroje na MŠ Hodov</w:t>
      </w:r>
    </w:p>
    <w:p w:rsidR="00DF18D2" w:rsidRDefault="00DF18D2" w:rsidP="00120756">
      <w:r>
        <w:t>5 Jednání plynofikace</w:t>
      </w:r>
    </w:p>
    <w:p w:rsidR="00DF18D2" w:rsidRDefault="00DF18D2" w:rsidP="00120756">
      <w:r>
        <w:t xml:space="preserve">6 Předání opravy nádvoří  u prodejny </w:t>
      </w:r>
    </w:p>
    <w:p w:rsidR="00DF18D2" w:rsidRDefault="00DF18D2" w:rsidP="00120756">
      <w:pPr>
        <w:rPr>
          <w:rFonts w:ascii="Arial" w:hAnsi="Arial" w:cs="Arial"/>
          <w:sz w:val="20"/>
          <w:szCs w:val="20"/>
        </w:rPr>
      </w:pPr>
      <w:r>
        <w:t>7</w:t>
      </w:r>
      <w:r>
        <w:rPr>
          <w:rFonts w:ascii="Arial" w:hAnsi="Arial" w:cs="Arial"/>
          <w:sz w:val="20"/>
          <w:szCs w:val="20"/>
        </w:rPr>
        <w:t xml:space="preserve"> stavba </w:t>
      </w:r>
      <w:r>
        <w:rPr>
          <w:b/>
          <w:bCs/>
        </w:rPr>
        <w:t xml:space="preserve">„Hodov, VN, TS, NN Na Hřebačkách lokalita B3“ </w:t>
      </w:r>
      <w:r>
        <w:rPr>
          <w:rFonts w:ascii="Arial" w:hAnsi="Arial" w:cs="Arial"/>
          <w:sz w:val="20"/>
          <w:szCs w:val="20"/>
        </w:rPr>
        <w:t>již zrealizována, -  o uzavření smlouvy o zřízení věcného břemene. E-mail 10.6. Jindřiška Rumlová</w:t>
      </w:r>
    </w:p>
    <w:p w:rsidR="00F174E7" w:rsidRDefault="00F174E7" w:rsidP="001207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 výběrové řízení na Svážíme bioodpad </w:t>
      </w:r>
    </w:p>
    <w:p w:rsidR="00F174E7" w:rsidRDefault="00F174E7" w:rsidP="001207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 Oprava silnice Hodov </w:t>
      </w:r>
      <w:r w:rsidR="00D653D7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Oslavička</w:t>
      </w:r>
    </w:p>
    <w:p w:rsidR="00D653D7" w:rsidRDefault="00D653D7" w:rsidP="001207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mraveniště u Vítů</w:t>
      </w:r>
    </w:p>
    <w:p w:rsidR="008B0EF5" w:rsidRPr="00120756" w:rsidRDefault="008B0EF5" w:rsidP="00120756">
      <w:r>
        <w:rPr>
          <w:rFonts w:ascii="Arial" w:hAnsi="Arial" w:cs="Arial"/>
          <w:sz w:val="20"/>
          <w:szCs w:val="20"/>
        </w:rPr>
        <w:t>11 e-on předání staveniště, jak je to s namontováním světel</w:t>
      </w:r>
    </w:p>
    <w:p w:rsidR="00040B53" w:rsidRPr="00F5558A" w:rsidRDefault="00040B53" w:rsidP="00040B53">
      <w:pPr>
        <w:jc w:val="center"/>
      </w:pPr>
    </w:p>
    <w:p w:rsidR="00040B53" w:rsidRPr="00F5558A" w:rsidRDefault="00012E23" w:rsidP="00012E23">
      <w:pPr>
        <w:ind w:left="720"/>
        <w:jc w:val="center"/>
      </w:pPr>
      <w:r>
        <w:t>27.5.2014 Pavel Klíma, starosta</w:t>
      </w:r>
    </w:p>
    <w:p w:rsidR="00040B53" w:rsidRPr="00040B53" w:rsidRDefault="00040B53" w:rsidP="00040B53">
      <w:pPr>
        <w:jc w:val="center"/>
      </w:pPr>
    </w:p>
    <w:p w:rsidR="004120CA" w:rsidRPr="004120CA" w:rsidRDefault="0016784B" w:rsidP="004120CA">
      <w:r>
        <w:t>Zveřejněno:5.6.2014</w:t>
      </w:r>
      <w:bookmarkStart w:id="0" w:name="_GoBack"/>
      <w:bookmarkEnd w:id="0"/>
    </w:p>
    <w:sectPr w:rsidR="004120CA" w:rsidRPr="004120CA" w:rsidSect="00AD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1047"/>
    <w:multiLevelType w:val="hybridMultilevel"/>
    <w:tmpl w:val="F0523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955EE"/>
    <w:multiLevelType w:val="hybridMultilevel"/>
    <w:tmpl w:val="F4B0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0CA"/>
    <w:rsid w:val="00011BE2"/>
    <w:rsid w:val="00012E23"/>
    <w:rsid w:val="00040B53"/>
    <w:rsid w:val="00120756"/>
    <w:rsid w:val="0016784B"/>
    <w:rsid w:val="001A3972"/>
    <w:rsid w:val="004120CA"/>
    <w:rsid w:val="004C42E3"/>
    <w:rsid w:val="006430D4"/>
    <w:rsid w:val="006C3120"/>
    <w:rsid w:val="0073720C"/>
    <w:rsid w:val="0076680A"/>
    <w:rsid w:val="008B0EF5"/>
    <w:rsid w:val="0090037D"/>
    <w:rsid w:val="00AD4B4B"/>
    <w:rsid w:val="00B3066F"/>
    <w:rsid w:val="00B66215"/>
    <w:rsid w:val="00BB3733"/>
    <w:rsid w:val="00C0475F"/>
    <w:rsid w:val="00D653D7"/>
    <w:rsid w:val="00DA27F2"/>
    <w:rsid w:val="00DF18D2"/>
    <w:rsid w:val="00F12FB2"/>
    <w:rsid w:val="00F174E7"/>
    <w:rsid w:val="00F5558A"/>
    <w:rsid w:val="00FB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B4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B37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0C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DDDDD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3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B373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B373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B3733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B373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B373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4120CA"/>
    <w:rPr>
      <w:rFonts w:ascii="Cambria" w:eastAsia="Times New Roman" w:hAnsi="Cambria" w:cs="Times New Roman"/>
      <w:b/>
      <w:bCs/>
      <w:color w:val="DDDDDD"/>
      <w:sz w:val="26"/>
      <w:szCs w:val="26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4120CA"/>
    <w:pPr>
      <w:pBdr>
        <w:bottom w:val="single" w:sz="4" w:space="4" w:color="DDDDDD"/>
      </w:pBdr>
      <w:spacing w:before="200" w:after="280"/>
      <w:ind w:left="936" w:right="936"/>
    </w:pPr>
    <w:rPr>
      <w:b/>
      <w:bCs/>
      <w:i/>
      <w:iCs/>
      <w:color w:val="DDDDDD"/>
    </w:rPr>
  </w:style>
  <w:style w:type="character" w:customStyle="1" w:styleId="CitaceintenzivnChar">
    <w:name w:val="Citace – intenzivní Char"/>
    <w:link w:val="Citaceintenzivn"/>
    <w:uiPriority w:val="30"/>
    <w:rsid w:val="004120CA"/>
    <w:rPr>
      <w:b/>
      <w:bCs/>
      <w:i/>
      <w:iCs/>
      <w:color w:val="DDDDDD"/>
    </w:rPr>
  </w:style>
  <w:style w:type="character" w:customStyle="1" w:styleId="Nadpis3Char">
    <w:name w:val="Nadpis 3 Char"/>
    <w:link w:val="Nadpis3"/>
    <w:uiPriority w:val="9"/>
    <w:rsid w:val="00BB3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1Char">
    <w:name w:val="Nadpis 1 Char"/>
    <w:link w:val="Nadpis1"/>
    <w:uiPriority w:val="9"/>
    <w:rsid w:val="00BB37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4Char">
    <w:name w:val="Nadpis 4 Char"/>
    <w:link w:val="Nadpis4"/>
    <w:uiPriority w:val="9"/>
    <w:rsid w:val="00BB373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BB373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B373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B373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BB373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BB3733"/>
    <w:rPr>
      <w:rFonts w:ascii="Cambria" w:eastAsia="Times New Roman" w:hAnsi="Cambria" w:cs="Times New Roman"/>
      <w:sz w:val="24"/>
      <w:szCs w:val="24"/>
      <w:lang w:eastAsia="en-US"/>
    </w:rPr>
  </w:style>
  <w:style w:type="paragraph" w:styleId="Bezmezer">
    <w:name w:val="No Spacing"/>
    <w:uiPriority w:val="1"/>
    <w:qFormat/>
    <w:rsid w:val="00BB3733"/>
    <w:rPr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"/>
    <w:rsid w:val="00BB373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BB373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BB3733"/>
    <w:rPr>
      <w:rFonts w:ascii="Calibri" w:eastAsia="Times New Roman" w:hAnsi="Calibri" w:cs="Times New Roman"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Starosta</cp:lastModifiedBy>
  <cp:revision>13</cp:revision>
  <cp:lastPrinted>2014-09-12T18:01:00Z</cp:lastPrinted>
  <dcterms:created xsi:type="dcterms:W3CDTF">2014-05-23T16:45:00Z</dcterms:created>
  <dcterms:modified xsi:type="dcterms:W3CDTF">2014-09-21T16:38:00Z</dcterms:modified>
</cp:coreProperties>
</file>